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50" w:rsidRDefault="00B620E1">
      <w:pPr>
        <w:jc w:val="center"/>
        <w:rPr>
          <w:b/>
          <w:sz w:val="32"/>
          <w:szCs w:val="32"/>
        </w:rPr>
      </w:pPr>
      <w:r>
        <w:rPr>
          <w:rFonts w:hint="eastAsia"/>
          <w:b/>
          <w:sz w:val="32"/>
          <w:szCs w:val="32"/>
        </w:rPr>
        <w:t>地域密着型サービス運営推進会議記録（第１回</w:t>
      </w:r>
      <w:r w:rsidR="005B6E9F">
        <w:rPr>
          <w:rFonts w:hint="eastAsia"/>
          <w:b/>
          <w:sz w:val="32"/>
          <w:szCs w:val="32"/>
        </w:rPr>
        <w:t>）</w:t>
      </w:r>
    </w:p>
    <w:p w:rsidR="003C4650" w:rsidRPr="003C5B2A" w:rsidRDefault="003C4650"/>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552"/>
        <w:gridCol w:w="4671"/>
      </w:tblGrid>
      <w:tr w:rsidR="003C4650">
        <w:trPr>
          <w:trHeight w:val="394"/>
        </w:trPr>
        <w:tc>
          <w:tcPr>
            <w:tcW w:w="1271" w:type="dxa"/>
          </w:tcPr>
          <w:p w:rsidR="003C4650" w:rsidRDefault="005B6E9F">
            <w:pPr>
              <w:jc w:val="distribute"/>
            </w:pPr>
            <w:r>
              <w:rPr>
                <w:rFonts w:hint="eastAsia"/>
              </w:rPr>
              <w:t>施設名</w:t>
            </w:r>
          </w:p>
        </w:tc>
        <w:tc>
          <w:tcPr>
            <w:tcW w:w="7223" w:type="dxa"/>
            <w:gridSpan w:val="2"/>
          </w:tcPr>
          <w:p w:rsidR="003C4650" w:rsidRDefault="005B6E9F">
            <w:r>
              <w:rPr>
                <w:rFonts w:hint="eastAsia"/>
              </w:rPr>
              <w:t>グループホーム那賀川たんぽぽ</w:t>
            </w:r>
          </w:p>
        </w:tc>
      </w:tr>
      <w:tr w:rsidR="003C4650">
        <w:trPr>
          <w:trHeight w:val="287"/>
        </w:trPr>
        <w:tc>
          <w:tcPr>
            <w:tcW w:w="1271" w:type="dxa"/>
          </w:tcPr>
          <w:p w:rsidR="003C4650" w:rsidRDefault="005B6E9F">
            <w:pPr>
              <w:jc w:val="distribute"/>
            </w:pPr>
            <w:r>
              <w:rPr>
                <w:rFonts w:hint="eastAsia"/>
              </w:rPr>
              <w:t>施設種類</w:t>
            </w:r>
          </w:p>
        </w:tc>
        <w:tc>
          <w:tcPr>
            <w:tcW w:w="7223" w:type="dxa"/>
            <w:gridSpan w:val="2"/>
          </w:tcPr>
          <w:p w:rsidR="003C4650" w:rsidRDefault="005B6E9F">
            <w:r>
              <w:rPr>
                <w:rFonts w:hint="eastAsia"/>
              </w:rPr>
              <w:t>認知症対応型共同生活介護</w:t>
            </w:r>
          </w:p>
        </w:tc>
      </w:tr>
      <w:tr w:rsidR="003C4650" w:rsidRPr="00C50DD6">
        <w:trPr>
          <w:trHeight w:val="335"/>
        </w:trPr>
        <w:tc>
          <w:tcPr>
            <w:tcW w:w="1271" w:type="dxa"/>
          </w:tcPr>
          <w:p w:rsidR="003C4650" w:rsidRDefault="005B6E9F">
            <w:pPr>
              <w:jc w:val="distribute"/>
            </w:pPr>
            <w:r>
              <w:rPr>
                <w:rFonts w:hint="eastAsia"/>
              </w:rPr>
              <w:t>開催日時</w:t>
            </w:r>
          </w:p>
        </w:tc>
        <w:tc>
          <w:tcPr>
            <w:tcW w:w="7223" w:type="dxa"/>
            <w:gridSpan w:val="2"/>
          </w:tcPr>
          <w:p w:rsidR="003C4650" w:rsidRDefault="003D77C7" w:rsidP="00A77931">
            <w:r>
              <w:rPr>
                <w:rFonts w:hint="eastAsia"/>
              </w:rPr>
              <w:t>R</w:t>
            </w:r>
            <w:r w:rsidR="005B6E9F">
              <w:rPr>
                <w:rFonts w:hint="eastAsia"/>
              </w:rPr>
              <w:t xml:space="preserve">　</w:t>
            </w:r>
            <w:r w:rsidR="008458DE">
              <w:rPr>
                <w:rFonts w:hint="eastAsia"/>
              </w:rPr>
              <w:t>6</w:t>
            </w:r>
            <w:r w:rsidR="00B620E1">
              <w:rPr>
                <w:rFonts w:hint="eastAsia"/>
              </w:rPr>
              <w:t>年</w:t>
            </w:r>
            <w:r w:rsidR="00B620E1">
              <w:rPr>
                <w:rFonts w:hint="eastAsia"/>
              </w:rPr>
              <w:t>5</w:t>
            </w:r>
            <w:r w:rsidR="005B6E9F">
              <w:rPr>
                <w:rFonts w:hint="eastAsia"/>
              </w:rPr>
              <w:t xml:space="preserve">月　</w:t>
            </w:r>
            <w:r w:rsidR="00A77931">
              <w:rPr>
                <w:rFonts w:hint="eastAsia"/>
              </w:rPr>
              <w:t>15</w:t>
            </w:r>
            <w:r w:rsidR="0055687D">
              <w:rPr>
                <w:rFonts w:hint="eastAsia"/>
              </w:rPr>
              <w:t xml:space="preserve">　</w:t>
            </w:r>
            <w:r w:rsidR="005B6E9F">
              <w:rPr>
                <w:rFonts w:hint="eastAsia"/>
              </w:rPr>
              <w:t>日</w:t>
            </w:r>
            <w:r w:rsidR="0055687D">
              <w:rPr>
                <w:rFonts w:hint="eastAsia"/>
              </w:rPr>
              <w:t>（</w:t>
            </w:r>
            <w:r w:rsidR="001C646E">
              <w:rPr>
                <w:rFonts w:hint="eastAsia"/>
              </w:rPr>
              <w:t>水</w:t>
            </w:r>
            <w:r w:rsidR="0055687D">
              <w:rPr>
                <w:rFonts w:hint="eastAsia"/>
              </w:rPr>
              <w:t>）</w:t>
            </w:r>
            <w:r w:rsidR="005B6E9F">
              <w:rPr>
                <w:rFonts w:hint="eastAsia"/>
              </w:rPr>
              <w:t xml:space="preserve">　　　</w:t>
            </w:r>
            <w:r w:rsidR="005B6E9F">
              <w:rPr>
                <w:rFonts w:hint="eastAsia"/>
              </w:rPr>
              <w:t>14</w:t>
            </w:r>
            <w:r w:rsidR="005B6E9F">
              <w:rPr>
                <w:rFonts w:hint="eastAsia"/>
              </w:rPr>
              <w:t xml:space="preserve">　時</w:t>
            </w:r>
            <w:r w:rsidR="005B6E9F">
              <w:rPr>
                <w:rFonts w:hint="eastAsia"/>
              </w:rPr>
              <w:t>00</w:t>
            </w:r>
            <w:r w:rsidR="005B6E9F">
              <w:rPr>
                <w:rFonts w:hint="eastAsia"/>
              </w:rPr>
              <w:t xml:space="preserve">分　～　　</w:t>
            </w:r>
          </w:p>
        </w:tc>
      </w:tr>
      <w:tr w:rsidR="003C4650">
        <w:trPr>
          <w:trHeight w:val="335"/>
        </w:trPr>
        <w:tc>
          <w:tcPr>
            <w:tcW w:w="1271" w:type="dxa"/>
          </w:tcPr>
          <w:p w:rsidR="003C4650" w:rsidRDefault="005B6E9F">
            <w:pPr>
              <w:jc w:val="distribute"/>
            </w:pPr>
            <w:r>
              <w:rPr>
                <w:rFonts w:hint="eastAsia"/>
              </w:rPr>
              <w:t>会場</w:t>
            </w:r>
          </w:p>
        </w:tc>
        <w:tc>
          <w:tcPr>
            <w:tcW w:w="7223" w:type="dxa"/>
            <w:gridSpan w:val="2"/>
          </w:tcPr>
          <w:p w:rsidR="000C4A05" w:rsidRDefault="000C4A05">
            <w:r>
              <w:rPr>
                <w:rFonts w:hint="eastAsia"/>
              </w:rPr>
              <w:t>グループホーム那賀川たんぽぽ１階ホール</w:t>
            </w:r>
          </w:p>
        </w:tc>
      </w:tr>
      <w:tr w:rsidR="003C4650">
        <w:trPr>
          <w:trHeight w:val="335"/>
        </w:trPr>
        <w:tc>
          <w:tcPr>
            <w:tcW w:w="1271" w:type="dxa"/>
            <w:vMerge w:val="restart"/>
            <w:vAlign w:val="center"/>
          </w:tcPr>
          <w:p w:rsidR="003C4650" w:rsidRDefault="005B6E9F">
            <w:pPr>
              <w:jc w:val="distribute"/>
            </w:pPr>
            <w:r>
              <w:rPr>
                <w:rFonts w:hint="eastAsia"/>
              </w:rPr>
              <w:t>参加者</w:t>
            </w:r>
          </w:p>
        </w:tc>
        <w:tc>
          <w:tcPr>
            <w:tcW w:w="2552" w:type="dxa"/>
          </w:tcPr>
          <w:p w:rsidR="003C4650" w:rsidRDefault="005B6E9F">
            <w:pPr>
              <w:jc w:val="distribute"/>
            </w:pPr>
            <w:r>
              <w:rPr>
                <w:rFonts w:hint="eastAsia"/>
              </w:rPr>
              <w:t>利用者代表</w:t>
            </w:r>
          </w:p>
        </w:tc>
        <w:tc>
          <w:tcPr>
            <w:tcW w:w="4671" w:type="dxa"/>
          </w:tcPr>
          <w:p w:rsidR="003C4650" w:rsidRDefault="00B620E1">
            <w:pPr>
              <w:jc w:val="right"/>
            </w:pPr>
            <w:r>
              <w:rPr>
                <w:rFonts w:hint="eastAsia"/>
              </w:rPr>
              <w:t>0</w:t>
            </w:r>
            <w:r w:rsidR="005B6E9F">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利用者家族代表</w:t>
            </w:r>
          </w:p>
        </w:tc>
        <w:tc>
          <w:tcPr>
            <w:tcW w:w="4671" w:type="dxa"/>
          </w:tcPr>
          <w:p w:rsidR="003C4650" w:rsidRDefault="00B620E1">
            <w:pPr>
              <w:jc w:val="right"/>
            </w:pPr>
            <w:r>
              <w:rPr>
                <w:rFonts w:hint="eastAsia"/>
              </w:rPr>
              <w:t>2</w:t>
            </w:r>
            <w:r w:rsidR="005B6E9F">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地域住民代表</w:t>
            </w:r>
          </w:p>
        </w:tc>
        <w:tc>
          <w:tcPr>
            <w:tcW w:w="4671" w:type="dxa"/>
          </w:tcPr>
          <w:p w:rsidR="008F2781" w:rsidRDefault="008F2781" w:rsidP="008F2781">
            <w:pPr>
              <w:jc w:val="right"/>
            </w:pPr>
            <w:r>
              <w:rPr>
                <w:rFonts w:hint="eastAsia"/>
              </w:rPr>
              <w:t>3</w:t>
            </w: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有識者</w:t>
            </w:r>
          </w:p>
        </w:tc>
        <w:tc>
          <w:tcPr>
            <w:tcW w:w="4671" w:type="dxa"/>
          </w:tcPr>
          <w:p w:rsidR="003C4650" w:rsidRDefault="005B6E9F">
            <w:pPr>
              <w:jc w:val="right"/>
            </w:pP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高齢者お世話センター</w:t>
            </w:r>
          </w:p>
        </w:tc>
        <w:tc>
          <w:tcPr>
            <w:tcW w:w="4671" w:type="dxa"/>
          </w:tcPr>
          <w:p w:rsidR="003C4650" w:rsidRDefault="00B620E1">
            <w:pPr>
              <w:jc w:val="right"/>
            </w:pPr>
            <w:r>
              <w:rPr>
                <w:rFonts w:hint="eastAsia"/>
              </w:rPr>
              <w:t>1</w:t>
            </w:r>
            <w:r w:rsidR="005B6E9F">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市職員</w:t>
            </w:r>
          </w:p>
        </w:tc>
        <w:tc>
          <w:tcPr>
            <w:tcW w:w="4671" w:type="dxa"/>
          </w:tcPr>
          <w:p w:rsidR="003C4650" w:rsidRDefault="00B97582" w:rsidP="00B620E1">
            <w:pPr>
              <w:tabs>
                <w:tab w:val="left" w:pos="4020"/>
                <w:tab w:val="left" w:pos="4605"/>
              </w:tabs>
              <w:wordWrap w:val="0"/>
              <w:ind w:right="1260"/>
            </w:pPr>
            <w:r>
              <w:tab/>
            </w:r>
            <w:r w:rsidR="00B620E1">
              <w:rPr>
                <w:rFonts w:hint="eastAsia"/>
              </w:rPr>
              <w:t>1</w:t>
            </w:r>
            <w:r>
              <w:rPr>
                <w:rFonts w:hint="eastAsia"/>
              </w:rPr>
              <w:t>人</w:t>
            </w:r>
            <w:r>
              <w:tab/>
            </w:r>
            <w:r>
              <w:rPr>
                <w:rFonts w:hint="eastAsia"/>
              </w:rPr>
              <w:t>人</w:t>
            </w:r>
          </w:p>
        </w:tc>
      </w:tr>
      <w:tr w:rsidR="003C4650">
        <w:trPr>
          <w:trHeight w:val="335"/>
        </w:trPr>
        <w:tc>
          <w:tcPr>
            <w:tcW w:w="1271" w:type="dxa"/>
            <w:vMerge/>
          </w:tcPr>
          <w:p w:rsidR="003C4650" w:rsidRDefault="003C4650"/>
        </w:tc>
        <w:tc>
          <w:tcPr>
            <w:tcW w:w="2552" w:type="dxa"/>
          </w:tcPr>
          <w:p w:rsidR="003C4650" w:rsidRDefault="005B6E9F">
            <w:pPr>
              <w:jc w:val="distribute"/>
            </w:pPr>
            <w:r>
              <w:rPr>
                <w:rFonts w:hint="eastAsia"/>
              </w:rPr>
              <w:t>事業者</w:t>
            </w:r>
          </w:p>
        </w:tc>
        <w:tc>
          <w:tcPr>
            <w:tcW w:w="4671" w:type="dxa"/>
          </w:tcPr>
          <w:p w:rsidR="003C4650" w:rsidRDefault="005B6E9F">
            <w:pPr>
              <w:jc w:val="right"/>
            </w:pPr>
            <w:r>
              <w:rPr>
                <w:rFonts w:hint="eastAsia"/>
              </w:rPr>
              <w:t>人</w:t>
            </w:r>
          </w:p>
        </w:tc>
      </w:tr>
    </w:tbl>
    <w:p w:rsidR="003C4650" w:rsidRDefault="003C4650"/>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343"/>
      </w:tblGrid>
      <w:tr w:rsidR="003C4650">
        <w:tc>
          <w:tcPr>
            <w:tcW w:w="1129" w:type="dxa"/>
            <w:tcBorders>
              <w:top w:val="single" w:sz="4" w:space="0" w:color="auto"/>
              <w:left w:val="single" w:sz="4" w:space="0" w:color="auto"/>
              <w:bottom w:val="single" w:sz="4" w:space="0" w:color="auto"/>
            </w:tcBorders>
          </w:tcPr>
          <w:p w:rsidR="003C4650" w:rsidRDefault="005B6E9F">
            <w:pPr>
              <w:jc w:val="distribute"/>
            </w:pPr>
            <w:r>
              <w:rPr>
                <w:rFonts w:hint="eastAsia"/>
              </w:rPr>
              <w:t>報告事項</w:t>
            </w:r>
          </w:p>
        </w:tc>
        <w:tc>
          <w:tcPr>
            <w:tcW w:w="7343" w:type="dxa"/>
            <w:vMerge w:val="restart"/>
            <w:tcBorders>
              <w:top w:val="single" w:sz="4" w:space="0" w:color="auto"/>
              <w:right w:val="single" w:sz="4" w:space="0" w:color="auto"/>
            </w:tcBorders>
          </w:tcPr>
          <w:p w:rsidR="00B97582" w:rsidRDefault="00217442">
            <w:pPr>
              <w:ind w:left="210" w:hangingChars="100" w:hanging="210"/>
            </w:pPr>
            <w:r>
              <w:rPr>
                <w:rFonts w:hint="eastAsia"/>
              </w:rPr>
              <w:t>・</w:t>
            </w:r>
            <w:r w:rsidR="00C22853">
              <w:rPr>
                <w:rFonts w:hint="eastAsia"/>
              </w:rPr>
              <w:t>令和</w:t>
            </w:r>
            <w:r w:rsidR="003F7901">
              <w:rPr>
                <w:rFonts w:hint="eastAsia"/>
              </w:rPr>
              <w:t>6</w:t>
            </w:r>
            <w:r w:rsidR="003F7901">
              <w:rPr>
                <w:rFonts w:hint="eastAsia"/>
              </w:rPr>
              <w:t>年</w:t>
            </w:r>
            <w:r w:rsidR="003F7901">
              <w:rPr>
                <w:rFonts w:hint="eastAsia"/>
              </w:rPr>
              <w:t>3</w:t>
            </w:r>
            <w:r w:rsidR="003F7901">
              <w:rPr>
                <w:rFonts w:hint="eastAsia"/>
              </w:rPr>
              <w:t>月</w:t>
            </w:r>
            <w:r w:rsidR="003F7901">
              <w:rPr>
                <w:rFonts w:hint="eastAsia"/>
              </w:rPr>
              <w:t>20</w:t>
            </w:r>
            <w:r w:rsidR="003F7901">
              <w:rPr>
                <w:rFonts w:hint="eastAsia"/>
              </w:rPr>
              <w:t>日～</w:t>
            </w:r>
            <w:r w:rsidR="003F7901">
              <w:rPr>
                <w:rFonts w:hint="eastAsia"/>
              </w:rPr>
              <w:t>5</w:t>
            </w:r>
            <w:r w:rsidR="003F7901">
              <w:rPr>
                <w:rFonts w:hint="eastAsia"/>
              </w:rPr>
              <w:t>月</w:t>
            </w:r>
            <w:r w:rsidR="003F7901">
              <w:rPr>
                <w:rFonts w:hint="eastAsia"/>
              </w:rPr>
              <w:t>14</w:t>
            </w:r>
            <w:r w:rsidR="003F7901">
              <w:rPr>
                <w:rFonts w:hint="eastAsia"/>
              </w:rPr>
              <w:t>日までの行事報告</w:t>
            </w:r>
          </w:p>
          <w:p w:rsidR="00F37E7D" w:rsidRDefault="00C50DD6" w:rsidP="008F2781">
            <w:pPr>
              <w:rPr>
                <w:rFonts w:hint="eastAsia"/>
              </w:rPr>
            </w:pPr>
            <w:r>
              <w:rPr>
                <w:rFonts w:hint="eastAsia"/>
              </w:rPr>
              <w:t>・</w:t>
            </w:r>
            <w:r w:rsidR="008F2781">
              <w:t>お花見・</w:t>
            </w:r>
            <w:r w:rsidR="008F2781">
              <w:t>4</w:t>
            </w:r>
            <w:r w:rsidR="008F2781">
              <w:t>月お誕生会・端午の節句・菖蒲湯・母の日</w:t>
            </w:r>
          </w:p>
          <w:p w:rsidR="00385E86" w:rsidRDefault="00385E86" w:rsidP="00385E86">
            <w:r>
              <w:rPr>
                <w:rFonts w:hint="eastAsia"/>
              </w:rPr>
              <w:t>・機能訓練　（立位・歩行訓練・塗り絵・トレー拭き等）</w:t>
            </w:r>
            <w:r w:rsidR="004F0474">
              <w:rPr>
                <w:rFonts w:hint="eastAsia"/>
              </w:rPr>
              <w:t>・外気浴</w:t>
            </w:r>
            <w:r>
              <w:rPr>
                <w:rFonts w:hint="eastAsia"/>
              </w:rPr>
              <w:t xml:space="preserve">　　</w:t>
            </w:r>
          </w:p>
          <w:p w:rsidR="00D66F28" w:rsidRDefault="0050015A" w:rsidP="00D66F28">
            <w:r>
              <w:rPr>
                <w:rFonts w:hint="eastAsia"/>
              </w:rPr>
              <w:t>・おやつレク</w:t>
            </w:r>
            <w:r w:rsidR="00F37E7D">
              <w:rPr>
                <w:rFonts w:hint="eastAsia"/>
              </w:rPr>
              <w:t>（</w:t>
            </w:r>
            <w:r w:rsidR="008F2781">
              <w:rPr>
                <w:rFonts w:hint="eastAsia"/>
              </w:rPr>
              <w:t>ぼたもち・桜もち・たこ焼き・かしわ餅）</w:t>
            </w:r>
          </w:p>
          <w:p w:rsidR="008F2781" w:rsidRDefault="008F2781" w:rsidP="008F2781">
            <w:pPr>
              <w:rPr>
                <w:rFonts w:hint="eastAsia"/>
              </w:rPr>
            </w:pPr>
            <w:r>
              <w:rPr>
                <w:rFonts w:hint="eastAsia"/>
              </w:rPr>
              <w:t>・令和</w:t>
            </w:r>
            <w:r>
              <w:rPr>
                <w:rFonts w:hint="eastAsia"/>
              </w:rPr>
              <w:t>6</w:t>
            </w:r>
            <w:r>
              <w:rPr>
                <w:rFonts w:hint="eastAsia"/>
              </w:rPr>
              <w:t>年度行事予定・入居状況・利用者様</w:t>
            </w:r>
            <w:r>
              <w:rPr>
                <w:rFonts w:hint="eastAsia"/>
              </w:rPr>
              <w:t>1</w:t>
            </w:r>
            <w:r>
              <w:rPr>
                <w:rFonts w:hint="eastAsia"/>
              </w:rPr>
              <w:t>日の流れ・従業者介護研修予</w:t>
            </w:r>
            <w:r w:rsidR="0020474C">
              <w:rPr>
                <w:rFonts w:hint="eastAsia"/>
              </w:rPr>
              <w:t xml:space="preserve">　　</w:t>
            </w:r>
          </w:p>
          <w:p w:rsidR="0020474C" w:rsidRDefault="008F2781" w:rsidP="008F2781">
            <w:pPr>
              <w:rPr>
                <w:rFonts w:hint="eastAsia"/>
              </w:rPr>
            </w:pPr>
            <w:r>
              <w:rPr>
                <w:rFonts w:hint="eastAsia"/>
              </w:rPr>
              <w:t xml:space="preserve">　定・作業レク・機能訓練・おやつレク予定・</w:t>
            </w:r>
            <w:r w:rsidR="0020474C">
              <w:rPr>
                <w:rFonts w:hint="eastAsia"/>
              </w:rPr>
              <w:t xml:space="preserve">献立等。　　　　　　　　　　　　　</w:t>
            </w:r>
          </w:p>
          <w:p w:rsidR="0020474C" w:rsidRPr="0020474C" w:rsidRDefault="0020474C" w:rsidP="008F2781">
            <w:r>
              <w:rPr>
                <w:rFonts w:hint="eastAsia"/>
              </w:rPr>
              <w:t>・身体拘束適正化委員会・虐待防止委員会について報告</w:t>
            </w:r>
          </w:p>
        </w:tc>
      </w:tr>
      <w:tr w:rsidR="003C4650">
        <w:trPr>
          <w:trHeight w:val="2347"/>
        </w:trPr>
        <w:tc>
          <w:tcPr>
            <w:tcW w:w="1129" w:type="dxa"/>
            <w:tcBorders>
              <w:left w:val="single" w:sz="4" w:space="0" w:color="auto"/>
              <w:bottom w:val="single" w:sz="4" w:space="0" w:color="auto"/>
              <w:right w:val="nil"/>
            </w:tcBorders>
          </w:tcPr>
          <w:p w:rsidR="003C4650" w:rsidRDefault="00121003">
            <w:r>
              <w:rPr>
                <w:rFonts w:hint="eastAsia"/>
              </w:rPr>
              <w:t xml:space="preserve">　</w:t>
            </w:r>
            <w:r w:rsidR="008F2781">
              <w:rPr>
                <w:rFonts w:hint="eastAsia"/>
              </w:rPr>
              <w:t xml:space="preserve">　</w:t>
            </w:r>
          </w:p>
        </w:tc>
        <w:tc>
          <w:tcPr>
            <w:tcW w:w="7343" w:type="dxa"/>
            <w:vMerge/>
            <w:tcBorders>
              <w:left w:val="nil"/>
              <w:bottom w:val="single" w:sz="4" w:space="0" w:color="auto"/>
              <w:right w:val="single" w:sz="4" w:space="0" w:color="auto"/>
            </w:tcBorders>
          </w:tcPr>
          <w:p w:rsidR="003C4650" w:rsidRDefault="003C4650"/>
        </w:tc>
      </w:tr>
      <w:tr w:rsidR="003C4650" w:rsidRPr="005F69A9">
        <w:tc>
          <w:tcPr>
            <w:tcW w:w="1129" w:type="dxa"/>
            <w:tcBorders>
              <w:left w:val="single" w:sz="4" w:space="0" w:color="auto"/>
              <w:bottom w:val="single" w:sz="4" w:space="0" w:color="auto"/>
            </w:tcBorders>
          </w:tcPr>
          <w:p w:rsidR="003C4650" w:rsidRPr="005F69A9" w:rsidRDefault="005B6E9F">
            <w:pPr>
              <w:jc w:val="distribute"/>
              <w:rPr>
                <w:b/>
                <w:sz w:val="18"/>
                <w:szCs w:val="18"/>
              </w:rPr>
            </w:pPr>
            <w:r w:rsidRPr="005F69A9">
              <w:rPr>
                <w:rFonts w:hint="eastAsia"/>
                <w:b/>
                <w:sz w:val="18"/>
                <w:szCs w:val="18"/>
              </w:rPr>
              <w:t>議題</w:t>
            </w:r>
          </w:p>
        </w:tc>
        <w:tc>
          <w:tcPr>
            <w:tcW w:w="7343" w:type="dxa"/>
            <w:tcBorders>
              <w:bottom w:val="single" w:sz="8" w:space="0" w:color="auto"/>
              <w:right w:val="single" w:sz="4" w:space="0" w:color="auto"/>
            </w:tcBorders>
          </w:tcPr>
          <w:p w:rsidR="0074563F" w:rsidRPr="005F69A9" w:rsidRDefault="0074563F" w:rsidP="005F69A9">
            <w:pPr>
              <w:ind w:left="211" w:hangingChars="100" w:hanging="211"/>
              <w:rPr>
                <w:b/>
                <w:szCs w:val="21"/>
              </w:rPr>
            </w:pPr>
          </w:p>
        </w:tc>
      </w:tr>
      <w:tr w:rsidR="003C4650" w:rsidRPr="000C4A05" w:rsidTr="008431EB">
        <w:trPr>
          <w:trHeight w:val="4085"/>
        </w:trPr>
        <w:tc>
          <w:tcPr>
            <w:tcW w:w="1129" w:type="dxa"/>
            <w:tcBorders>
              <w:top w:val="single" w:sz="4" w:space="0" w:color="auto"/>
              <w:left w:val="single" w:sz="4" w:space="0" w:color="auto"/>
              <w:bottom w:val="single" w:sz="4" w:space="0" w:color="auto"/>
              <w:right w:val="nil"/>
            </w:tcBorders>
          </w:tcPr>
          <w:p w:rsidR="003C4650" w:rsidRDefault="003C4650"/>
        </w:tc>
        <w:tc>
          <w:tcPr>
            <w:tcW w:w="7343" w:type="dxa"/>
            <w:tcBorders>
              <w:top w:val="single" w:sz="8" w:space="0" w:color="auto"/>
              <w:left w:val="nil"/>
              <w:bottom w:val="single" w:sz="8" w:space="0" w:color="auto"/>
              <w:right w:val="single" w:sz="4" w:space="0" w:color="auto"/>
            </w:tcBorders>
          </w:tcPr>
          <w:p w:rsidR="004835F5" w:rsidRDefault="004835F5" w:rsidP="0050015A">
            <w:pPr>
              <w:tabs>
                <w:tab w:val="center" w:pos="3563"/>
              </w:tabs>
              <w:rPr>
                <w:rFonts w:hint="eastAsia"/>
              </w:rPr>
            </w:pPr>
            <w:r>
              <w:rPr>
                <w:rFonts w:hint="eastAsia"/>
              </w:rPr>
              <w:t>対面開催を行っています。</w:t>
            </w:r>
          </w:p>
          <w:p w:rsidR="003C4650" w:rsidRDefault="004835F5" w:rsidP="0050015A">
            <w:pPr>
              <w:tabs>
                <w:tab w:val="center" w:pos="3563"/>
              </w:tabs>
            </w:pPr>
            <w:r>
              <w:t>・市役所様より</w:t>
            </w:r>
            <w:r w:rsidR="000C4A05">
              <w:t xml:space="preserve">　いろいろと工夫してやっているとわかりました。引き続き事故のないようにやって頂きたい。</w:t>
            </w:r>
          </w:p>
          <w:p w:rsidR="0020474C" w:rsidRDefault="0020474C" w:rsidP="0020474C">
            <w:pPr>
              <w:ind w:left="210" w:hangingChars="100" w:hanging="210"/>
              <w:rPr>
                <w:rFonts w:hint="eastAsia"/>
              </w:rPr>
            </w:pPr>
            <w:r>
              <w:rPr>
                <w:rFonts w:hint="eastAsia"/>
              </w:rPr>
              <w:t>・利用者様の一日の流れや年間の行事予定表がきれいにまとまっていて</w:t>
            </w:r>
          </w:p>
          <w:p w:rsidR="0020474C" w:rsidRPr="003C5B2A" w:rsidRDefault="0020474C" w:rsidP="0020474C">
            <w:pPr>
              <w:ind w:left="210" w:hangingChars="100" w:hanging="210"/>
            </w:pPr>
            <w:r>
              <w:rPr>
                <w:rFonts w:hint="eastAsia"/>
              </w:rPr>
              <w:t>わかりやすかった。</w:t>
            </w:r>
          </w:p>
          <w:p w:rsidR="00A22EC5" w:rsidRDefault="009638C5" w:rsidP="009B1F8A">
            <w:pPr>
              <w:rPr>
                <w:rFonts w:hint="eastAsia"/>
              </w:rPr>
            </w:pPr>
            <w:r>
              <w:t>Q</w:t>
            </w:r>
            <w:r w:rsidR="004835F5">
              <w:t xml:space="preserve">　コロナ禍でボランティア等を中に入れることは出来なかったけど今後ど</w:t>
            </w:r>
            <w:r>
              <w:t>するのか？</w:t>
            </w:r>
            <w:r>
              <w:t>A</w:t>
            </w:r>
            <w:r w:rsidR="000C4A05">
              <w:t xml:space="preserve">　状況を見て判断をして行っていきたい。お世話センターにも交流時は声かけお願いします。</w:t>
            </w:r>
          </w:p>
          <w:p w:rsidR="009638C5" w:rsidRDefault="009638C5" w:rsidP="009B1F8A">
            <w:pPr>
              <w:rPr>
                <w:rFonts w:hint="eastAsia"/>
              </w:rPr>
            </w:pPr>
            <w:r>
              <w:rPr>
                <w:rFonts w:hint="eastAsia"/>
              </w:rPr>
              <w:t>Q18</w:t>
            </w:r>
            <w:r>
              <w:rPr>
                <w:rFonts w:hint="eastAsia"/>
              </w:rPr>
              <w:t>人全員が女性ばかりなのは意図的なのか？</w:t>
            </w:r>
            <w:r>
              <w:rPr>
                <w:rFonts w:hint="eastAsia"/>
              </w:rPr>
              <w:t>A</w:t>
            </w:r>
            <w:r w:rsidR="004835F5">
              <w:rPr>
                <w:rFonts w:hint="eastAsia"/>
              </w:rPr>
              <w:t>意図的ではない。</w:t>
            </w:r>
          </w:p>
          <w:p w:rsidR="009638C5" w:rsidRPr="003C5B2A" w:rsidRDefault="009638C5" w:rsidP="009B1F8A">
            <w:r>
              <w:rPr>
                <w:rFonts w:hint="eastAsia"/>
              </w:rPr>
              <w:t>Q</w:t>
            </w:r>
            <w:r>
              <w:rPr>
                <w:rFonts w:hint="eastAsia"/>
              </w:rPr>
              <w:t>介護度が</w:t>
            </w:r>
            <w:r w:rsidR="000C4A05">
              <w:rPr>
                <w:rFonts w:hint="eastAsia"/>
              </w:rPr>
              <w:t>高</w:t>
            </w:r>
            <w:r>
              <w:rPr>
                <w:rFonts w:hint="eastAsia"/>
              </w:rPr>
              <w:t>くなったら居室が</w:t>
            </w:r>
            <w:r w:rsidR="004835F5">
              <w:rPr>
                <w:rFonts w:hint="eastAsia"/>
              </w:rPr>
              <w:t>かわるのか？（２階が介護度が高い方が多いので）</w:t>
            </w:r>
            <w:r w:rsidR="004835F5">
              <w:rPr>
                <w:rFonts w:hint="eastAsia"/>
              </w:rPr>
              <w:t>A</w:t>
            </w:r>
            <w:r w:rsidR="004835F5">
              <w:rPr>
                <w:rFonts w:hint="eastAsia"/>
              </w:rPr>
              <w:t>希望や空きがない限り変わりません。</w:t>
            </w:r>
          </w:p>
        </w:tc>
      </w:tr>
    </w:tbl>
    <w:p w:rsidR="003C4650" w:rsidRDefault="003C4650"/>
    <w:sectPr w:rsidR="003C4650" w:rsidSect="003C46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18A" w:rsidRDefault="00A0118A" w:rsidP="00A0118A">
      <w:r>
        <w:separator/>
      </w:r>
    </w:p>
  </w:endnote>
  <w:endnote w:type="continuationSeparator" w:id="0">
    <w:p w:rsidR="00A0118A" w:rsidRDefault="00A0118A" w:rsidP="00A0118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18A" w:rsidRDefault="00A0118A" w:rsidP="00A0118A">
      <w:r>
        <w:separator/>
      </w:r>
    </w:p>
  </w:footnote>
  <w:footnote w:type="continuationSeparator" w:id="0">
    <w:p w:rsidR="00A0118A" w:rsidRDefault="00A0118A" w:rsidP="00A01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7CD"/>
    <w:multiLevelType w:val="hybridMultilevel"/>
    <w:tmpl w:val="DBEA3ECA"/>
    <w:lvl w:ilvl="0" w:tplc="BD26029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16000"/>
    <w:rsid w:val="0002278A"/>
    <w:rsid w:val="00025DBA"/>
    <w:rsid w:val="00047110"/>
    <w:rsid w:val="00053714"/>
    <w:rsid w:val="00055FCD"/>
    <w:rsid w:val="00060075"/>
    <w:rsid w:val="000675BC"/>
    <w:rsid w:val="00082A37"/>
    <w:rsid w:val="00083236"/>
    <w:rsid w:val="000947BD"/>
    <w:rsid w:val="000A27A4"/>
    <w:rsid w:val="000A2CDF"/>
    <w:rsid w:val="000A42EB"/>
    <w:rsid w:val="000B4115"/>
    <w:rsid w:val="000C1B70"/>
    <w:rsid w:val="000C4A05"/>
    <w:rsid w:val="000C6489"/>
    <w:rsid w:val="00114C28"/>
    <w:rsid w:val="00116000"/>
    <w:rsid w:val="00121003"/>
    <w:rsid w:val="00126318"/>
    <w:rsid w:val="0013034B"/>
    <w:rsid w:val="00142C18"/>
    <w:rsid w:val="00151CBC"/>
    <w:rsid w:val="00162240"/>
    <w:rsid w:val="00164F77"/>
    <w:rsid w:val="00171E81"/>
    <w:rsid w:val="00177F4A"/>
    <w:rsid w:val="00180222"/>
    <w:rsid w:val="001A535A"/>
    <w:rsid w:val="001B6142"/>
    <w:rsid w:val="001B69BD"/>
    <w:rsid w:val="001C0477"/>
    <w:rsid w:val="001C646E"/>
    <w:rsid w:val="001C72BA"/>
    <w:rsid w:val="001D056C"/>
    <w:rsid w:val="001E32C0"/>
    <w:rsid w:val="001E5B52"/>
    <w:rsid w:val="0020474C"/>
    <w:rsid w:val="002057EC"/>
    <w:rsid w:val="0020599F"/>
    <w:rsid w:val="00205F41"/>
    <w:rsid w:val="00217442"/>
    <w:rsid w:val="00225976"/>
    <w:rsid w:val="00225D44"/>
    <w:rsid w:val="00233A49"/>
    <w:rsid w:val="00255FD6"/>
    <w:rsid w:val="00256570"/>
    <w:rsid w:val="00270964"/>
    <w:rsid w:val="002761CD"/>
    <w:rsid w:val="00282245"/>
    <w:rsid w:val="002842B3"/>
    <w:rsid w:val="00290208"/>
    <w:rsid w:val="002946A2"/>
    <w:rsid w:val="002A03BF"/>
    <w:rsid w:val="002A1451"/>
    <w:rsid w:val="002A335D"/>
    <w:rsid w:val="002B28A3"/>
    <w:rsid w:val="002C00F0"/>
    <w:rsid w:val="002D1709"/>
    <w:rsid w:val="002D69C6"/>
    <w:rsid w:val="002E5AB2"/>
    <w:rsid w:val="003023B5"/>
    <w:rsid w:val="003028F1"/>
    <w:rsid w:val="003051C3"/>
    <w:rsid w:val="00311B7C"/>
    <w:rsid w:val="00322295"/>
    <w:rsid w:val="00324DCA"/>
    <w:rsid w:val="0033352C"/>
    <w:rsid w:val="00334E86"/>
    <w:rsid w:val="00346D42"/>
    <w:rsid w:val="00356F48"/>
    <w:rsid w:val="00365B69"/>
    <w:rsid w:val="00371A44"/>
    <w:rsid w:val="0038370D"/>
    <w:rsid w:val="00384287"/>
    <w:rsid w:val="00385E86"/>
    <w:rsid w:val="003A4873"/>
    <w:rsid w:val="003C4650"/>
    <w:rsid w:val="003C5B2A"/>
    <w:rsid w:val="003C78F8"/>
    <w:rsid w:val="003C7DB9"/>
    <w:rsid w:val="003D20E8"/>
    <w:rsid w:val="003D448C"/>
    <w:rsid w:val="003D77C7"/>
    <w:rsid w:val="003D7905"/>
    <w:rsid w:val="003E2B9A"/>
    <w:rsid w:val="003F4447"/>
    <w:rsid w:val="003F7901"/>
    <w:rsid w:val="00402E02"/>
    <w:rsid w:val="004176C4"/>
    <w:rsid w:val="00420124"/>
    <w:rsid w:val="004251AF"/>
    <w:rsid w:val="0043307C"/>
    <w:rsid w:val="00440E02"/>
    <w:rsid w:val="0046362D"/>
    <w:rsid w:val="00471D24"/>
    <w:rsid w:val="004835F5"/>
    <w:rsid w:val="00485043"/>
    <w:rsid w:val="004A66CB"/>
    <w:rsid w:val="004B2236"/>
    <w:rsid w:val="004B7029"/>
    <w:rsid w:val="004D2E12"/>
    <w:rsid w:val="004E3FA4"/>
    <w:rsid w:val="004E734F"/>
    <w:rsid w:val="004F0474"/>
    <w:rsid w:val="004F102C"/>
    <w:rsid w:val="004F2933"/>
    <w:rsid w:val="0050015A"/>
    <w:rsid w:val="00503293"/>
    <w:rsid w:val="00527FAA"/>
    <w:rsid w:val="005334AA"/>
    <w:rsid w:val="0054080C"/>
    <w:rsid w:val="0055687D"/>
    <w:rsid w:val="00572F63"/>
    <w:rsid w:val="0057335B"/>
    <w:rsid w:val="00580AF6"/>
    <w:rsid w:val="005825DE"/>
    <w:rsid w:val="005B6E35"/>
    <w:rsid w:val="005B6E9F"/>
    <w:rsid w:val="005C44D8"/>
    <w:rsid w:val="005F5797"/>
    <w:rsid w:val="005F69A9"/>
    <w:rsid w:val="0060714D"/>
    <w:rsid w:val="0061036F"/>
    <w:rsid w:val="00610C15"/>
    <w:rsid w:val="006124F7"/>
    <w:rsid w:val="00624196"/>
    <w:rsid w:val="00626769"/>
    <w:rsid w:val="00642154"/>
    <w:rsid w:val="00642A78"/>
    <w:rsid w:val="00671726"/>
    <w:rsid w:val="0067760E"/>
    <w:rsid w:val="00683523"/>
    <w:rsid w:val="0069182C"/>
    <w:rsid w:val="00697EC8"/>
    <w:rsid w:val="006A0CF0"/>
    <w:rsid w:val="006A0ED5"/>
    <w:rsid w:val="006B3813"/>
    <w:rsid w:val="006D1138"/>
    <w:rsid w:val="006E7986"/>
    <w:rsid w:val="006F0069"/>
    <w:rsid w:val="007078B2"/>
    <w:rsid w:val="00710187"/>
    <w:rsid w:val="00722409"/>
    <w:rsid w:val="00723506"/>
    <w:rsid w:val="00724E69"/>
    <w:rsid w:val="0074563F"/>
    <w:rsid w:val="00754D9C"/>
    <w:rsid w:val="00757A3D"/>
    <w:rsid w:val="0078786F"/>
    <w:rsid w:val="00796F12"/>
    <w:rsid w:val="007B0A1C"/>
    <w:rsid w:val="007B2F1F"/>
    <w:rsid w:val="007B4C1F"/>
    <w:rsid w:val="007B68D6"/>
    <w:rsid w:val="007E3A5A"/>
    <w:rsid w:val="00834AA6"/>
    <w:rsid w:val="008431EB"/>
    <w:rsid w:val="008458DE"/>
    <w:rsid w:val="00845BF0"/>
    <w:rsid w:val="00865CED"/>
    <w:rsid w:val="00885E10"/>
    <w:rsid w:val="008A18C1"/>
    <w:rsid w:val="008A48C7"/>
    <w:rsid w:val="008A6805"/>
    <w:rsid w:val="008C4669"/>
    <w:rsid w:val="008C6078"/>
    <w:rsid w:val="008C6B4B"/>
    <w:rsid w:val="008D7F2F"/>
    <w:rsid w:val="008F2781"/>
    <w:rsid w:val="0090748A"/>
    <w:rsid w:val="009167AC"/>
    <w:rsid w:val="00920D35"/>
    <w:rsid w:val="00922306"/>
    <w:rsid w:val="00930025"/>
    <w:rsid w:val="009314F5"/>
    <w:rsid w:val="00933AA7"/>
    <w:rsid w:val="009348F5"/>
    <w:rsid w:val="009415C7"/>
    <w:rsid w:val="009638C5"/>
    <w:rsid w:val="009662C1"/>
    <w:rsid w:val="00971BD7"/>
    <w:rsid w:val="009744C3"/>
    <w:rsid w:val="00996E34"/>
    <w:rsid w:val="009A3F04"/>
    <w:rsid w:val="009B1F8A"/>
    <w:rsid w:val="009E00BF"/>
    <w:rsid w:val="009E3DB3"/>
    <w:rsid w:val="00A0118A"/>
    <w:rsid w:val="00A22EC5"/>
    <w:rsid w:val="00A2769C"/>
    <w:rsid w:val="00A462E0"/>
    <w:rsid w:val="00A54B83"/>
    <w:rsid w:val="00A56DA2"/>
    <w:rsid w:val="00A63F13"/>
    <w:rsid w:val="00A77931"/>
    <w:rsid w:val="00A80615"/>
    <w:rsid w:val="00A81882"/>
    <w:rsid w:val="00A83568"/>
    <w:rsid w:val="00AA1AC1"/>
    <w:rsid w:val="00AA38FE"/>
    <w:rsid w:val="00AA5A32"/>
    <w:rsid w:val="00AB4CA4"/>
    <w:rsid w:val="00AC3D0A"/>
    <w:rsid w:val="00AD1E05"/>
    <w:rsid w:val="00AD3CA1"/>
    <w:rsid w:val="00AD4327"/>
    <w:rsid w:val="00AE197B"/>
    <w:rsid w:val="00AE5503"/>
    <w:rsid w:val="00AF357B"/>
    <w:rsid w:val="00AF603C"/>
    <w:rsid w:val="00B063A7"/>
    <w:rsid w:val="00B143DB"/>
    <w:rsid w:val="00B23C17"/>
    <w:rsid w:val="00B306FC"/>
    <w:rsid w:val="00B375EE"/>
    <w:rsid w:val="00B444EE"/>
    <w:rsid w:val="00B46091"/>
    <w:rsid w:val="00B620E1"/>
    <w:rsid w:val="00B6782E"/>
    <w:rsid w:val="00B7502E"/>
    <w:rsid w:val="00B85000"/>
    <w:rsid w:val="00B9222F"/>
    <w:rsid w:val="00B97582"/>
    <w:rsid w:val="00BA021A"/>
    <w:rsid w:val="00BA17C0"/>
    <w:rsid w:val="00BA789A"/>
    <w:rsid w:val="00BB598C"/>
    <w:rsid w:val="00BE412F"/>
    <w:rsid w:val="00BE53BF"/>
    <w:rsid w:val="00BF1308"/>
    <w:rsid w:val="00BF5E0A"/>
    <w:rsid w:val="00C027D0"/>
    <w:rsid w:val="00C1406B"/>
    <w:rsid w:val="00C22853"/>
    <w:rsid w:val="00C23B8C"/>
    <w:rsid w:val="00C24BB5"/>
    <w:rsid w:val="00C33F24"/>
    <w:rsid w:val="00C36643"/>
    <w:rsid w:val="00C50DD6"/>
    <w:rsid w:val="00C641D5"/>
    <w:rsid w:val="00C72515"/>
    <w:rsid w:val="00C73010"/>
    <w:rsid w:val="00C83F12"/>
    <w:rsid w:val="00C83FC5"/>
    <w:rsid w:val="00CA775E"/>
    <w:rsid w:val="00CA7FFE"/>
    <w:rsid w:val="00CB0A34"/>
    <w:rsid w:val="00CC7697"/>
    <w:rsid w:val="00CD1283"/>
    <w:rsid w:val="00CD4C2B"/>
    <w:rsid w:val="00CE0475"/>
    <w:rsid w:val="00CE67D8"/>
    <w:rsid w:val="00CE761D"/>
    <w:rsid w:val="00CF690F"/>
    <w:rsid w:val="00D06AFB"/>
    <w:rsid w:val="00D0737C"/>
    <w:rsid w:val="00D255C5"/>
    <w:rsid w:val="00D27D00"/>
    <w:rsid w:val="00D3369C"/>
    <w:rsid w:val="00D44F02"/>
    <w:rsid w:val="00D66F28"/>
    <w:rsid w:val="00D82735"/>
    <w:rsid w:val="00D84928"/>
    <w:rsid w:val="00D860DD"/>
    <w:rsid w:val="00DA0A28"/>
    <w:rsid w:val="00DA160A"/>
    <w:rsid w:val="00DB4ACB"/>
    <w:rsid w:val="00DD5BC5"/>
    <w:rsid w:val="00DD6DB4"/>
    <w:rsid w:val="00E034D8"/>
    <w:rsid w:val="00E100AA"/>
    <w:rsid w:val="00E11522"/>
    <w:rsid w:val="00E27E04"/>
    <w:rsid w:val="00E3634B"/>
    <w:rsid w:val="00E41117"/>
    <w:rsid w:val="00E50BA7"/>
    <w:rsid w:val="00E54E92"/>
    <w:rsid w:val="00E74816"/>
    <w:rsid w:val="00EC4E42"/>
    <w:rsid w:val="00EC583F"/>
    <w:rsid w:val="00EC5EB7"/>
    <w:rsid w:val="00EC7592"/>
    <w:rsid w:val="00ED673B"/>
    <w:rsid w:val="00ED7D0F"/>
    <w:rsid w:val="00EF1BC0"/>
    <w:rsid w:val="00EF2C80"/>
    <w:rsid w:val="00F05CFA"/>
    <w:rsid w:val="00F12BE2"/>
    <w:rsid w:val="00F23731"/>
    <w:rsid w:val="00F37E7D"/>
    <w:rsid w:val="00F50074"/>
    <w:rsid w:val="00F56D1E"/>
    <w:rsid w:val="00F66198"/>
    <w:rsid w:val="00F66B4B"/>
    <w:rsid w:val="00F70D3F"/>
    <w:rsid w:val="00F84368"/>
    <w:rsid w:val="00F858DC"/>
    <w:rsid w:val="00F91221"/>
    <w:rsid w:val="00F91AFB"/>
    <w:rsid w:val="00F934C7"/>
    <w:rsid w:val="00FC15FC"/>
    <w:rsid w:val="00FC7228"/>
    <w:rsid w:val="00FE31B7"/>
    <w:rsid w:val="73BF4F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50"/>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4650"/>
    <w:pPr>
      <w:tabs>
        <w:tab w:val="center" w:pos="4252"/>
        <w:tab w:val="right" w:pos="8504"/>
      </w:tabs>
      <w:snapToGrid w:val="0"/>
    </w:pPr>
  </w:style>
  <w:style w:type="paragraph" w:styleId="a5">
    <w:name w:val="Balloon Text"/>
    <w:basedOn w:val="a"/>
    <w:link w:val="a6"/>
    <w:uiPriority w:val="99"/>
    <w:unhideWhenUsed/>
    <w:rsid w:val="003C4650"/>
    <w:rPr>
      <w:rFonts w:ascii="Arial" w:eastAsia="ＭＳ ゴシック" w:hAnsi="Arial"/>
      <w:sz w:val="18"/>
      <w:szCs w:val="18"/>
    </w:rPr>
  </w:style>
  <w:style w:type="paragraph" w:styleId="a7">
    <w:name w:val="header"/>
    <w:basedOn w:val="a"/>
    <w:link w:val="a8"/>
    <w:uiPriority w:val="99"/>
    <w:unhideWhenUsed/>
    <w:rsid w:val="003C4650"/>
    <w:pPr>
      <w:tabs>
        <w:tab w:val="center" w:pos="4252"/>
        <w:tab w:val="right" w:pos="8504"/>
      </w:tabs>
      <w:snapToGrid w:val="0"/>
    </w:pPr>
  </w:style>
  <w:style w:type="paragraph" w:customStyle="1" w:styleId="1">
    <w:name w:val="リスト段落1"/>
    <w:basedOn w:val="a"/>
    <w:uiPriority w:val="34"/>
    <w:qFormat/>
    <w:rsid w:val="003C4650"/>
    <w:pPr>
      <w:ind w:leftChars="400" w:left="840"/>
    </w:pPr>
  </w:style>
  <w:style w:type="character" w:customStyle="1" w:styleId="a8">
    <w:name w:val="ヘッダー (文字)"/>
    <w:basedOn w:val="a0"/>
    <w:link w:val="a7"/>
    <w:uiPriority w:val="99"/>
    <w:rsid w:val="003C4650"/>
  </w:style>
  <w:style w:type="character" w:customStyle="1" w:styleId="a4">
    <w:name w:val="フッター (文字)"/>
    <w:basedOn w:val="a0"/>
    <w:link w:val="a3"/>
    <w:uiPriority w:val="99"/>
    <w:rsid w:val="003C4650"/>
  </w:style>
  <w:style w:type="character" w:customStyle="1" w:styleId="a6">
    <w:name w:val="吹き出し (文字)"/>
    <w:basedOn w:val="a0"/>
    <w:link w:val="a5"/>
    <w:uiPriority w:val="99"/>
    <w:semiHidden/>
    <w:rsid w:val="003C4650"/>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AF6D5-97A7-4BBD-BB3C-0FD7EF1F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地域密着型サービス運営推進会議記録（第　2　回）</vt:lpstr>
    </vt:vector>
  </TitlesOfParts>
  <Company>Toshiba</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地域密着型サービス運営推進会議記録（第　2　回）</dc:title>
  <dc:creator>inf14-u12</dc:creator>
  <cp:lastModifiedBy>jimu</cp:lastModifiedBy>
  <cp:revision>128</cp:revision>
  <cp:lastPrinted>2024-05-28T02:46:00Z</cp:lastPrinted>
  <dcterms:created xsi:type="dcterms:W3CDTF">2015-05-19T05:17:00Z</dcterms:created>
  <dcterms:modified xsi:type="dcterms:W3CDTF">2024-05-28T02:49:00Z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